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4F706E" w14:textId="77777777" w:rsidR="00D63C60" w:rsidRPr="00272111" w:rsidRDefault="00D63C60" w:rsidP="00122F9E">
      <w:pPr>
        <w:pStyle w:val="NormalWeb"/>
        <w:spacing w:before="0" w:beforeAutospacing="0" w:after="0" w:afterAutospacing="0" w:line="23" w:lineRule="atLeast"/>
        <w:jc w:val="center"/>
        <w:outlineLvl w:val="0"/>
        <w:rPr>
          <w:rFonts w:ascii="Helvetica" w:hAnsi="Helvetica" w:cs="Arial"/>
          <w:b/>
          <w:bCs/>
          <w:color w:val="000000"/>
          <w:sz w:val="22"/>
          <w:szCs w:val="22"/>
        </w:rPr>
      </w:pPr>
      <w:r w:rsidRPr="00272111">
        <w:rPr>
          <w:rFonts w:ascii="Helvetica" w:hAnsi="Helvetica" w:cs="Arial"/>
          <w:b/>
          <w:bCs/>
          <w:color w:val="000000"/>
          <w:sz w:val="22"/>
          <w:szCs w:val="22"/>
        </w:rPr>
        <w:t xml:space="preserve">VIMEO ANNOUNCES DIGITAL PREMIERE OF  </w:t>
      </w:r>
    </w:p>
    <w:p w14:paraId="1698F59E" w14:textId="77777777" w:rsidR="00D63C60" w:rsidRPr="00272111" w:rsidRDefault="00D63C60" w:rsidP="00122F9E">
      <w:pPr>
        <w:pStyle w:val="NormalWeb"/>
        <w:spacing w:before="0" w:beforeAutospacing="0" w:after="0" w:afterAutospacing="0" w:line="23" w:lineRule="atLeast"/>
        <w:jc w:val="center"/>
        <w:outlineLvl w:val="0"/>
        <w:rPr>
          <w:rFonts w:ascii="Helvetica" w:hAnsi="Helvetica" w:cs="Arial"/>
          <w:color w:val="000000"/>
          <w:sz w:val="22"/>
          <w:szCs w:val="22"/>
        </w:rPr>
      </w:pPr>
      <w:r w:rsidRPr="00272111">
        <w:rPr>
          <w:rFonts w:ascii="Helvetica" w:hAnsi="Helvetica" w:cs="Arial"/>
          <w:b/>
          <w:bCs/>
          <w:color w:val="000000"/>
          <w:sz w:val="22"/>
          <w:szCs w:val="22"/>
        </w:rPr>
        <w:t xml:space="preserve">“HALF OF A YELLOW SUN” </w:t>
      </w:r>
      <w:r w:rsidR="001C5AF9" w:rsidRPr="00272111">
        <w:rPr>
          <w:rFonts w:ascii="Helvetica" w:hAnsi="Helvetica" w:cs="Arial"/>
          <w:b/>
          <w:bCs/>
          <w:color w:val="000000"/>
          <w:sz w:val="22"/>
          <w:szCs w:val="22"/>
        </w:rPr>
        <w:t>STARRING CHIWETEL EJIOFOR</w:t>
      </w:r>
      <w:r w:rsidRPr="00272111">
        <w:rPr>
          <w:rFonts w:ascii="Helvetica" w:hAnsi="Helvetica" w:cs="Arial"/>
          <w:b/>
          <w:bCs/>
          <w:color w:val="000000"/>
          <w:sz w:val="22"/>
          <w:szCs w:val="22"/>
        </w:rPr>
        <w:t xml:space="preserve"> ON VIMEO ON DEMAND</w:t>
      </w:r>
    </w:p>
    <w:p w14:paraId="05137715" w14:textId="77777777" w:rsidR="00D63C60" w:rsidRPr="00272111" w:rsidRDefault="00D63C60" w:rsidP="00122F9E">
      <w:pPr>
        <w:pStyle w:val="NormalWeb"/>
        <w:spacing w:before="0" w:beforeAutospacing="0" w:after="0" w:afterAutospacing="0" w:line="23" w:lineRule="atLeast"/>
        <w:rPr>
          <w:rFonts w:ascii="Helvetica" w:hAnsi="Helvetica" w:cs="Arial"/>
          <w:color w:val="000000"/>
          <w:sz w:val="22"/>
          <w:szCs w:val="22"/>
        </w:rPr>
      </w:pPr>
    </w:p>
    <w:p w14:paraId="56CC1B72" w14:textId="77777777" w:rsidR="00D63C60" w:rsidRPr="00272111" w:rsidRDefault="00D63C60" w:rsidP="00122F9E">
      <w:pPr>
        <w:spacing w:line="23" w:lineRule="atLeast"/>
        <w:jc w:val="center"/>
        <w:rPr>
          <w:rFonts w:ascii="Helvetica" w:hAnsi="Helvetica" w:cs="Arial"/>
          <w:b/>
          <w:bCs/>
          <w:color w:val="000000"/>
        </w:rPr>
      </w:pPr>
      <w:r w:rsidRPr="00272111">
        <w:rPr>
          <w:rFonts w:ascii="Helvetica" w:hAnsi="Helvetica" w:cs="Arial"/>
          <w:b/>
          <w:bCs/>
          <w:color w:val="000000"/>
        </w:rPr>
        <w:t xml:space="preserve">The critically acclaimed romantic drama based on Chimamanda Ngozi Adichie’s novel, “Half of a Yellow Sun” makes a US digital premiere on Vimeo On Demand </w:t>
      </w:r>
    </w:p>
    <w:p w14:paraId="6F45D4CE" w14:textId="77777777" w:rsidR="00D63C60" w:rsidRPr="00272111" w:rsidRDefault="00D63C60" w:rsidP="00122F9E">
      <w:pPr>
        <w:pStyle w:val="NormalWeb"/>
        <w:spacing w:before="0" w:beforeAutospacing="0" w:after="0" w:afterAutospacing="0" w:line="23" w:lineRule="atLeast"/>
        <w:rPr>
          <w:rFonts w:ascii="Helvetica" w:hAnsi="Helvetica" w:cs="Arial"/>
          <w:color w:val="000000"/>
          <w:sz w:val="22"/>
          <w:szCs w:val="22"/>
        </w:rPr>
      </w:pPr>
    </w:p>
    <w:p w14:paraId="6501CE5B" w14:textId="77777777" w:rsidR="00D63C60" w:rsidRPr="00272111" w:rsidRDefault="00D63C60" w:rsidP="00122F9E">
      <w:pPr>
        <w:pStyle w:val="NormalWeb"/>
        <w:spacing w:before="0" w:beforeAutospacing="0" w:after="0" w:afterAutospacing="0" w:line="23" w:lineRule="atLeast"/>
        <w:jc w:val="both"/>
        <w:rPr>
          <w:rFonts w:ascii="Helvetica" w:hAnsi="Helvetica" w:cs="Arial"/>
          <w:color w:val="000000"/>
          <w:sz w:val="22"/>
          <w:szCs w:val="22"/>
        </w:rPr>
      </w:pPr>
      <w:r w:rsidRPr="00272111">
        <w:rPr>
          <w:rFonts w:ascii="Helvetica" w:hAnsi="Helvetica" w:cs="Arial"/>
          <w:b/>
          <w:bCs/>
          <w:color w:val="000000"/>
          <w:sz w:val="22"/>
          <w:szCs w:val="22"/>
        </w:rPr>
        <w:t>New York, NY (June 26, 2014)</w:t>
      </w:r>
      <w:r w:rsidRPr="00272111">
        <w:rPr>
          <w:rFonts w:ascii="Helvetica" w:hAnsi="Helvetica" w:cs="Arial"/>
          <w:color w:val="000000"/>
          <w:sz w:val="22"/>
          <w:szCs w:val="22"/>
        </w:rPr>
        <w:t xml:space="preserve"> – Currently in theatres in over 40 cities, Vimeo and monterey media are proud to announce a </w:t>
      </w:r>
      <w:r w:rsidR="001C5AF9" w:rsidRPr="00272111">
        <w:rPr>
          <w:rFonts w:ascii="Helvetica" w:hAnsi="Helvetica" w:cs="Arial"/>
          <w:color w:val="000000"/>
          <w:sz w:val="22"/>
          <w:szCs w:val="22"/>
        </w:rPr>
        <w:t xml:space="preserve">US VOD premiere </w:t>
      </w:r>
      <w:r w:rsidRPr="00272111">
        <w:rPr>
          <w:rFonts w:ascii="Helvetica" w:hAnsi="Helvetica" w:cs="Arial"/>
          <w:color w:val="000000"/>
          <w:sz w:val="22"/>
          <w:szCs w:val="22"/>
        </w:rPr>
        <w:t xml:space="preserve">of director Biyi Bandele’s film </w:t>
      </w:r>
      <w:r w:rsidRPr="00272111">
        <w:rPr>
          <w:rFonts w:ascii="Helvetica" w:hAnsi="Helvetica" w:cs="Arial"/>
          <w:b/>
          <w:i/>
          <w:color w:val="000000"/>
          <w:sz w:val="22"/>
          <w:szCs w:val="22"/>
        </w:rPr>
        <w:t>“Half of a Yellow Sun”</w:t>
      </w:r>
      <w:r w:rsidRPr="00272111">
        <w:rPr>
          <w:rFonts w:ascii="Helvetica" w:hAnsi="Helvetica" w:cs="Arial"/>
          <w:color w:val="000000"/>
          <w:sz w:val="22"/>
          <w:szCs w:val="22"/>
        </w:rPr>
        <w:t xml:space="preserve"> on Vimeo On Demand. The film will be available for purchase and rental on Vimeo On Demand (</w:t>
      </w:r>
      <w:hyperlink r:id="rId7" w:history="1">
        <w:r w:rsidRPr="00272111">
          <w:rPr>
            <w:rStyle w:val="Hyperlink"/>
            <w:rFonts w:ascii="Helvetica" w:hAnsi="Helvetica" w:cs="Arial"/>
            <w:sz w:val="22"/>
            <w:szCs w:val="22"/>
          </w:rPr>
          <w:t>http://vimeo.com/ondemand/halfofayellowsun</w:t>
        </w:r>
      </w:hyperlink>
      <w:r w:rsidRPr="00272111">
        <w:rPr>
          <w:rFonts w:ascii="Helvetica" w:hAnsi="Helvetica" w:cs="Arial"/>
          <w:color w:val="000000"/>
          <w:sz w:val="22"/>
          <w:szCs w:val="22"/>
        </w:rPr>
        <w:t>) on June 29</w:t>
      </w:r>
      <w:r w:rsidRPr="00272111">
        <w:rPr>
          <w:rFonts w:ascii="Helvetica" w:hAnsi="Helvetica" w:cs="Arial"/>
          <w:color w:val="000000"/>
          <w:sz w:val="22"/>
          <w:szCs w:val="22"/>
          <w:vertAlign w:val="superscript"/>
        </w:rPr>
        <w:t>th</w:t>
      </w:r>
      <w:r w:rsidRPr="00272111">
        <w:rPr>
          <w:rFonts w:ascii="Helvetica" w:hAnsi="Helvetica" w:cs="Arial"/>
          <w:color w:val="000000"/>
          <w:sz w:val="22"/>
          <w:szCs w:val="22"/>
        </w:rPr>
        <w:t>.</w:t>
      </w:r>
      <w:bookmarkStart w:id="0" w:name="_GoBack"/>
      <w:bookmarkEnd w:id="0"/>
    </w:p>
    <w:p w14:paraId="11566C14" w14:textId="77777777" w:rsidR="00D63C60" w:rsidRPr="00272111" w:rsidRDefault="00D63C60" w:rsidP="00122F9E">
      <w:pPr>
        <w:pStyle w:val="NormalWeb"/>
        <w:spacing w:before="0" w:beforeAutospacing="0" w:after="0" w:afterAutospacing="0" w:line="23" w:lineRule="atLeast"/>
        <w:jc w:val="both"/>
        <w:rPr>
          <w:rFonts w:ascii="Helvetica" w:hAnsi="Helvetica" w:cs="Arial"/>
          <w:color w:val="000000"/>
          <w:sz w:val="22"/>
          <w:szCs w:val="22"/>
        </w:rPr>
      </w:pPr>
    </w:p>
    <w:p w14:paraId="3B7CE7C6" w14:textId="77777777" w:rsidR="00D63C60" w:rsidRPr="00272111" w:rsidRDefault="00D63C60" w:rsidP="00122F9E">
      <w:pPr>
        <w:pStyle w:val="NormalWeb"/>
        <w:spacing w:before="0" w:beforeAutospacing="0" w:after="0" w:afterAutospacing="0" w:line="23" w:lineRule="atLeast"/>
        <w:jc w:val="both"/>
        <w:rPr>
          <w:rFonts w:ascii="Helvetica" w:hAnsi="Helvetica" w:cs="Arial"/>
          <w:color w:val="000000"/>
          <w:sz w:val="22"/>
          <w:szCs w:val="22"/>
        </w:rPr>
      </w:pPr>
      <w:r w:rsidRPr="00272111">
        <w:rPr>
          <w:rFonts w:ascii="Helvetica" w:hAnsi="Helvetica" w:cs="Arial"/>
          <w:color w:val="000000"/>
          <w:sz w:val="22"/>
          <w:szCs w:val="22"/>
        </w:rPr>
        <w:t xml:space="preserve">Based on the award winning novel by </w:t>
      </w:r>
      <w:r w:rsidRPr="00272111">
        <w:rPr>
          <w:rFonts w:ascii="Helvetica" w:hAnsi="Helvetica" w:cs="Arial"/>
          <w:bCs/>
          <w:color w:val="000000"/>
          <w:sz w:val="22"/>
          <w:szCs w:val="22"/>
        </w:rPr>
        <w:t xml:space="preserve">Chimamanda Ngozi Adichie </w:t>
      </w:r>
      <w:r w:rsidRPr="00272111">
        <w:rPr>
          <w:rFonts w:ascii="Helvetica" w:hAnsi="Helvetica" w:cs="Arial"/>
          <w:color w:val="000000"/>
          <w:sz w:val="22"/>
          <w:szCs w:val="22"/>
        </w:rPr>
        <w:t xml:space="preserve">adapted and directed by Biyi Bandele </w:t>
      </w:r>
      <w:r w:rsidRPr="00272111">
        <w:rPr>
          <w:rFonts w:ascii="Helvetica" w:hAnsi="Helvetica" w:cs="Arial"/>
          <w:bCs/>
          <w:color w:val="000000"/>
          <w:sz w:val="22"/>
          <w:szCs w:val="22"/>
        </w:rPr>
        <w:t xml:space="preserve">and produced by Andrea Calderwood (“The Last King of Scotland” and “The Constant Gardener”), </w:t>
      </w:r>
      <w:r w:rsidRPr="00272111">
        <w:rPr>
          <w:rFonts w:ascii="Helvetica" w:hAnsi="Helvetica" w:cs="Arial"/>
          <w:b/>
          <w:bCs/>
          <w:i/>
          <w:color w:val="000000"/>
          <w:sz w:val="22"/>
          <w:szCs w:val="22"/>
        </w:rPr>
        <w:t>“Half of a Yellow Sun”</w:t>
      </w:r>
      <w:r w:rsidRPr="00272111">
        <w:rPr>
          <w:rFonts w:ascii="Helvetica" w:hAnsi="Helvetica" w:cs="Arial"/>
          <w:bCs/>
          <w:color w:val="000000"/>
          <w:sz w:val="22"/>
          <w:szCs w:val="22"/>
        </w:rPr>
        <w:t xml:space="preserve"> first premiered with critical acclaim at the 2013 Toronto International Film Festival. </w:t>
      </w:r>
    </w:p>
    <w:p w14:paraId="41D46CB9" w14:textId="77777777" w:rsidR="00D63C60" w:rsidRPr="00272111" w:rsidRDefault="00D63C60" w:rsidP="00122F9E">
      <w:pPr>
        <w:pStyle w:val="NormalWeb"/>
        <w:spacing w:before="0" w:beforeAutospacing="0" w:after="0" w:afterAutospacing="0" w:line="23" w:lineRule="atLeast"/>
        <w:jc w:val="both"/>
        <w:rPr>
          <w:rFonts w:ascii="Helvetica" w:hAnsi="Helvetica" w:cs="Arial"/>
          <w:color w:val="000000"/>
          <w:sz w:val="22"/>
          <w:szCs w:val="22"/>
        </w:rPr>
      </w:pPr>
    </w:p>
    <w:p w14:paraId="0D5BCE3A" w14:textId="77777777" w:rsidR="00D63C60" w:rsidRPr="00272111" w:rsidRDefault="00D63C60" w:rsidP="00122F9E">
      <w:pPr>
        <w:pStyle w:val="NormalWeb"/>
        <w:spacing w:before="0" w:beforeAutospacing="0" w:after="0" w:afterAutospacing="0" w:line="23" w:lineRule="atLeast"/>
        <w:jc w:val="both"/>
        <w:rPr>
          <w:rFonts w:ascii="Helvetica" w:hAnsi="Helvetica" w:cs="Arial"/>
          <w:color w:val="000000"/>
          <w:sz w:val="22"/>
          <w:szCs w:val="22"/>
        </w:rPr>
      </w:pPr>
      <w:r w:rsidRPr="00272111">
        <w:rPr>
          <w:rFonts w:ascii="Helvetica" w:hAnsi="Helvetica" w:cs="Arial"/>
          <w:b/>
          <w:i/>
          <w:color w:val="000000"/>
          <w:sz w:val="22"/>
          <w:szCs w:val="22"/>
        </w:rPr>
        <w:t xml:space="preserve">“Half of a Yellow Sun” </w:t>
      </w:r>
      <w:r w:rsidRPr="00272111">
        <w:rPr>
          <w:rFonts w:ascii="Helvetica" w:hAnsi="Helvetica" w:cs="Arial"/>
          <w:color w:val="000000"/>
          <w:sz w:val="22"/>
          <w:szCs w:val="22"/>
        </w:rPr>
        <w:t xml:space="preserve">follows two glamorous twins, Olanna (Thandie Newton) and Kainene (Anika Noni Rose), from a wealthy Nigerian family, who upon returning to a privileged city life in newly independent 1960s Nigeria after their expensive English education, take very different life paths. Olanna shocks her family by going to live with her lover, the “revolutionary professor” Odenigbo (Academy Award nominee Chiwetel Ejiofor) and his devoted houseboy Ugwu (John Boyega) in the dusty university town of Nsukka; Kainene turns out to be a fiercely successful businesswoman when she takes over the family interests, and surprises even herself when she falls in love with Richard (Joseph Mawle), an English writer. Preoccupied by their romantic entanglements, and a betrayal between the sisters, the events of their life seem to loom larger than politics. However, they become caught up in the events of the Nigerian civil war, in which the lgbo people fought an impassioned struggle to establish Biafra as an independent republic, ending in chilling </w:t>
      </w:r>
      <w:r w:rsidR="00272111" w:rsidRPr="00272111">
        <w:rPr>
          <w:rFonts w:ascii="Helvetica" w:hAnsi="Helvetica" w:cs="Arial"/>
          <w:color w:val="000000"/>
          <w:sz w:val="22"/>
          <w:szCs w:val="22"/>
        </w:rPr>
        <w:t>violence, which</w:t>
      </w:r>
      <w:r w:rsidRPr="00272111">
        <w:rPr>
          <w:rFonts w:ascii="Helvetica" w:hAnsi="Helvetica" w:cs="Arial"/>
          <w:color w:val="000000"/>
          <w:sz w:val="22"/>
          <w:szCs w:val="22"/>
        </w:rPr>
        <w:t xml:space="preserve"> shocked the entire world.</w:t>
      </w:r>
    </w:p>
    <w:p w14:paraId="16033275" w14:textId="77777777" w:rsidR="00D63C60" w:rsidRPr="00272111" w:rsidRDefault="00D63C60" w:rsidP="00122F9E">
      <w:pPr>
        <w:pStyle w:val="NormalWeb"/>
        <w:spacing w:before="0" w:beforeAutospacing="0" w:after="0" w:afterAutospacing="0" w:line="23" w:lineRule="atLeast"/>
        <w:jc w:val="both"/>
        <w:rPr>
          <w:rFonts w:ascii="Helvetica" w:hAnsi="Helvetica" w:cs="Arial"/>
          <w:color w:val="000000"/>
          <w:sz w:val="22"/>
          <w:szCs w:val="22"/>
        </w:rPr>
      </w:pPr>
    </w:p>
    <w:p w14:paraId="13B36C80" w14:textId="77777777" w:rsidR="00272111" w:rsidRPr="00272111" w:rsidRDefault="00D63C60" w:rsidP="00122F9E">
      <w:pPr>
        <w:spacing w:line="23" w:lineRule="atLeast"/>
        <w:rPr>
          <w:rFonts w:ascii="Helvetica" w:hAnsi="Helvetica"/>
          <w:color w:val="000000"/>
        </w:rPr>
      </w:pPr>
      <w:r w:rsidRPr="00272111">
        <w:rPr>
          <w:rFonts w:ascii="Helvetica" w:hAnsi="Helvetica"/>
          <w:color w:val="000000"/>
        </w:rPr>
        <w:t>“Half of a Yellow Sun is a beautiful, touching story which has deeply engaged fans of film and history</w:t>
      </w:r>
      <w:r w:rsidR="00272111" w:rsidRPr="00272111">
        <w:rPr>
          <w:rFonts w:ascii="Helvetica" w:hAnsi="Helvetica"/>
          <w:color w:val="000000"/>
        </w:rPr>
        <w:t>,”</w:t>
      </w:r>
      <w:r w:rsidRPr="00272111">
        <w:rPr>
          <w:rFonts w:ascii="Helvetica" w:hAnsi="Helvetica"/>
          <w:color w:val="000000"/>
        </w:rPr>
        <w:t xml:space="preserve"> said Sam Toles, Vice President Content Acquisition and Business Development, Vimeo. “We are thrilled to partner </w:t>
      </w:r>
      <w:r w:rsidRPr="00272111">
        <w:rPr>
          <w:rFonts w:ascii="Helvetica" w:hAnsi="Helvetica" w:cs="Arial"/>
          <w:color w:val="000000"/>
        </w:rPr>
        <w:t xml:space="preserve">monterey media </w:t>
      </w:r>
      <w:r w:rsidRPr="00272111">
        <w:rPr>
          <w:rFonts w:ascii="Helvetica" w:hAnsi="Helvetica"/>
          <w:color w:val="000000"/>
        </w:rPr>
        <w:t>as a digital launch platform for this important film.” </w:t>
      </w:r>
    </w:p>
    <w:p w14:paraId="6556349A" w14:textId="77777777" w:rsidR="00272111" w:rsidRPr="00272111" w:rsidRDefault="00272111" w:rsidP="00122F9E">
      <w:pPr>
        <w:spacing w:line="23" w:lineRule="atLeast"/>
        <w:rPr>
          <w:rFonts w:ascii="Helvetica" w:hAnsi="Helvetica"/>
        </w:rPr>
      </w:pPr>
      <w:r w:rsidRPr="00272111">
        <w:rPr>
          <w:rFonts w:ascii="Helvetica" w:hAnsi="Helvetica"/>
          <w:color w:val="000000"/>
        </w:rPr>
        <w:t>“</w:t>
      </w:r>
      <w:r w:rsidR="00D63C60" w:rsidRPr="00272111">
        <w:rPr>
          <w:rFonts w:ascii="Helvetica" w:hAnsi="Helvetica"/>
        </w:rPr>
        <w:t>We are very excited to team up with Vimeo to share the release of this timel</w:t>
      </w:r>
      <w:r w:rsidR="001C5AF9" w:rsidRPr="00272111">
        <w:rPr>
          <w:rFonts w:ascii="Helvetica" w:hAnsi="Helvetica"/>
        </w:rPr>
        <w:t>y film with their vast audience,</w:t>
      </w:r>
      <w:r w:rsidR="00D63C60" w:rsidRPr="00272111">
        <w:rPr>
          <w:rFonts w:ascii="Helvetica" w:hAnsi="Helvetica"/>
        </w:rPr>
        <w:t xml:space="preserve">” </w:t>
      </w:r>
      <w:r w:rsidR="001C5AF9" w:rsidRPr="00272111">
        <w:rPr>
          <w:rFonts w:ascii="Helvetica" w:hAnsi="Helvetica"/>
        </w:rPr>
        <w:t xml:space="preserve">said </w:t>
      </w:r>
      <w:r w:rsidR="00D63C60" w:rsidRPr="00272111">
        <w:rPr>
          <w:rFonts w:ascii="Helvetica" w:hAnsi="Helvetica"/>
        </w:rPr>
        <w:t>Scott Mansfield, CEO and Managing Partner of monterey media. </w:t>
      </w:r>
    </w:p>
    <w:p w14:paraId="372CEA70" w14:textId="77777777" w:rsidR="00D63C60" w:rsidRPr="00272111" w:rsidRDefault="00D63C60" w:rsidP="00122F9E">
      <w:pPr>
        <w:pStyle w:val="NormalWeb"/>
        <w:spacing w:before="0" w:beforeAutospacing="0" w:after="0" w:afterAutospacing="0" w:line="23" w:lineRule="atLeast"/>
        <w:jc w:val="both"/>
        <w:rPr>
          <w:rFonts w:ascii="Helvetica" w:hAnsi="Helvetica" w:cs="Arial"/>
          <w:color w:val="000000"/>
          <w:sz w:val="22"/>
          <w:szCs w:val="22"/>
        </w:rPr>
      </w:pPr>
      <w:r w:rsidRPr="00272111">
        <w:rPr>
          <w:rFonts w:ascii="Helvetica" w:hAnsi="Helvetica" w:cs="Arial"/>
          <w:b/>
          <w:bCs/>
          <w:i/>
          <w:iCs/>
          <w:color w:val="000000"/>
          <w:sz w:val="22"/>
          <w:szCs w:val="22"/>
        </w:rPr>
        <w:t>“Half of a Yellow Sun”</w:t>
      </w:r>
      <w:r w:rsidR="001C5AF9" w:rsidRPr="00272111">
        <w:rPr>
          <w:rFonts w:ascii="Helvetica" w:hAnsi="Helvetica" w:cs="Arial"/>
          <w:color w:val="000000"/>
          <w:sz w:val="22"/>
          <w:szCs w:val="22"/>
        </w:rPr>
        <w:t> </w:t>
      </w:r>
      <w:r w:rsidRPr="00272111">
        <w:rPr>
          <w:rFonts w:ascii="Helvetica" w:hAnsi="Helvetica" w:cs="Arial"/>
          <w:color w:val="000000"/>
          <w:sz w:val="22"/>
          <w:szCs w:val="22"/>
        </w:rPr>
        <w:t>is rated R and runs 113 minutes.  </w:t>
      </w:r>
    </w:p>
    <w:p w14:paraId="512A9324" w14:textId="77777777" w:rsidR="00D63C60" w:rsidRPr="00272111" w:rsidRDefault="00D63C60" w:rsidP="00122F9E">
      <w:pPr>
        <w:pStyle w:val="NormalWeb"/>
        <w:spacing w:before="0" w:beforeAutospacing="0" w:after="0" w:afterAutospacing="0" w:line="23" w:lineRule="atLeast"/>
        <w:rPr>
          <w:rFonts w:ascii="Helvetica" w:hAnsi="Helvetica" w:cs="Arial"/>
          <w:color w:val="000000"/>
          <w:sz w:val="22"/>
          <w:szCs w:val="22"/>
        </w:rPr>
      </w:pPr>
    </w:p>
    <w:p w14:paraId="695BBEB7" w14:textId="77777777" w:rsidR="00D63C60" w:rsidRPr="00272111" w:rsidRDefault="00D63C60" w:rsidP="00122F9E">
      <w:pPr>
        <w:pStyle w:val="NormalWeb"/>
        <w:spacing w:before="0" w:beforeAutospacing="0" w:after="0" w:afterAutospacing="0" w:line="23" w:lineRule="atLeast"/>
        <w:jc w:val="both"/>
        <w:rPr>
          <w:rFonts w:ascii="Helvetica" w:hAnsi="Helvetica" w:cs="Arial"/>
          <w:color w:val="000000"/>
          <w:sz w:val="22"/>
          <w:szCs w:val="22"/>
        </w:rPr>
      </w:pPr>
      <w:r w:rsidRPr="00272111">
        <w:rPr>
          <w:rFonts w:ascii="Helvetica" w:hAnsi="Helvetica" w:cs="Arial"/>
          <w:color w:val="000000"/>
          <w:sz w:val="22"/>
          <w:szCs w:val="22"/>
        </w:rPr>
        <w:t xml:space="preserve">The acclaimed film will be available to rent for $3.99 and for purchase for $12.99 through Vimeo On Demand in the US. </w:t>
      </w:r>
    </w:p>
    <w:p w14:paraId="7FB06F3C" w14:textId="77777777" w:rsidR="00D63C60" w:rsidRPr="00272111" w:rsidRDefault="00D63C60" w:rsidP="00122F9E">
      <w:pPr>
        <w:pStyle w:val="NormalWeb"/>
        <w:spacing w:before="0" w:beforeAutospacing="0" w:after="0" w:afterAutospacing="0" w:line="23" w:lineRule="atLeast"/>
        <w:rPr>
          <w:rFonts w:ascii="Helvetica" w:hAnsi="Helvetica" w:cs="Arial"/>
          <w:b/>
          <w:color w:val="000000"/>
          <w:sz w:val="22"/>
          <w:szCs w:val="22"/>
        </w:rPr>
      </w:pPr>
    </w:p>
    <w:p w14:paraId="2EA83B32" w14:textId="77777777" w:rsidR="00D63C60" w:rsidRPr="00272111" w:rsidRDefault="00D63C60" w:rsidP="00122F9E">
      <w:pPr>
        <w:pStyle w:val="NormalWeb"/>
        <w:spacing w:before="0" w:beforeAutospacing="0" w:after="0" w:afterAutospacing="0" w:line="23" w:lineRule="atLeast"/>
        <w:rPr>
          <w:rFonts w:ascii="Helvetica" w:hAnsi="Helvetica" w:cs="Arial"/>
          <w:color w:val="000000"/>
          <w:sz w:val="22"/>
          <w:szCs w:val="22"/>
        </w:rPr>
      </w:pPr>
      <w:r w:rsidRPr="00272111">
        <w:rPr>
          <w:rFonts w:ascii="Helvetica" w:hAnsi="Helvetica" w:cs="Arial"/>
          <w:b/>
          <w:color w:val="000000"/>
          <w:sz w:val="22"/>
          <w:szCs w:val="22"/>
        </w:rPr>
        <w:t>Trailer Embed Code:</w:t>
      </w:r>
      <w:r w:rsidRPr="00272111">
        <w:rPr>
          <w:rFonts w:ascii="Helvetica" w:hAnsi="Helvetica" w:cs="Arial"/>
          <w:color w:val="000000"/>
          <w:sz w:val="22"/>
          <w:szCs w:val="22"/>
        </w:rPr>
        <w:t xml:space="preserve"> &lt;iframe </w:t>
      </w:r>
      <w:proofErr w:type="spellStart"/>
      <w:r w:rsidRPr="00272111">
        <w:rPr>
          <w:rFonts w:ascii="Helvetica" w:hAnsi="Helvetica" w:cs="Arial"/>
          <w:color w:val="000000"/>
          <w:sz w:val="22"/>
          <w:szCs w:val="22"/>
        </w:rPr>
        <w:t>src</w:t>
      </w:r>
      <w:proofErr w:type="spellEnd"/>
      <w:r w:rsidRPr="00272111">
        <w:rPr>
          <w:rFonts w:ascii="Helvetica" w:hAnsi="Helvetica" w:cs="Arial"/>
          <w:color w:val="000000"/>
          <w:sz w:val="22"/>
          <w:szCs w:val="22"/>
        </w:rPr>
        <w:t xml:space="preserve">="//player.vimeo.com/video/97563529?color=ff0179" width="500" height="281" </w:t>
      </w:r>
      <w:proofErr w:type="spellStart"/>
      <w:r w:rsidRPr="00272111">
        <w:rPr>
          <w:rFonts w:ascii="Helvetica" w:hAnsi="Helvetica" w:cs="Arial"/>
          <w:color w:val="000000"/>
          <w:sz w:val="22"/>
          <w:szCs w:val="22"/>
        </w:rPr>
        <w:t>frameborder</w:t>
      </w:r>
      <w:proofErr w:type="spellEnd"/>
      <w:r w:rsidRPr="00272111">
        <w:rPr>
          <w:rFonts w:ascii="Helvetica" w:hAnsi="Helvetica" w:cs="Arial"/>
          <w:color w:val="000000"/>
          <w:sz w:val="22"/>
          <w:szCs w:val="22"/>
        </w:rPr>
        <w:t xml:space="preserve">="0" </w:t>
      </w:r>
      <w:proofErr w:type="spellStart"/>
      <w:r w:rsidRPr="00272111">
        <w:rPr>
          <w:rFonts w:ascii="Helvetica" w:hAnsi="Helvetica" w:cs="Arial"/>
          <w:color w:val="000000"/>
          <w:sz w:val="22"/>
          <w:szCs w:val="22"/>
        </w:rPr>
        <w:t>webkitallowfullscreen</w:t>
      </w:r>
      <w:proofErr w:type="spellEnd"/>
      <w:r w:rsidRPr="00272111">
        <w:rPr>
          <w:rFonts w:ascii="Helvetica" w:hAnsi="Helvetica" w:cs="Arial"/>
          <w:color w:val="000000"/>
          <w:sz w:val="22"/>
          <w:szCs w:val="22"/>
        </w:rPr>
        <w:t xml:space="preserve"> </w:t>
      </w:r>
      <w:proofErr w:type="spellStart"/>
      <w:r w:rsidRPr="00272111">
        <w:rPr>
          <w:rFonts w:ascii="Helvetica" w:hAnsi="Helvetica" w:cs="Arial"/>
          <w:color w:val="000000"/>
          <w:sz w:val="22"/>
          <w:szCs w:val="22"/>
        </w:rPr>
        <w:t>mozallowfullscreen</w:t>
      </w:r>
      <w:proofErr w:type="spellEnd"/>
      <w:r w:rsidRPr="00272111">
        <w:rPr>
          <w:rFonts w:ascii="Helvetica" w:hAnsi="Helvetica" w:cs="Arial"/>
          <w:color w:val="000000"/>
          <w:sz w:val="22"/>
          <w:szCs w:val="22"/>
        </w:rPr>
        <w:t xml:space="preserve"> </w:t>
      </w:r>
      <w:proofErr w:type="spellStart"/>
      <w:r w:rsidRPr="00272111">
        <w:rPr>
          <w:rFonts w:ascii="Helvetica" w:hAnsi="Helvetica" w:cs="Arial"/>
          <w:color w:val="000000"/>
          <w:sz w:val="22"/>
          <w:szCs w:val="22"/>
        </w:rPr>
        <w:t>allowfullscreen</w:t>
      </w:r>
      <w:proofErr w:type="spellEnd"/>
      <w:r w:rsidRPr="00272111">
        <w:rPr>
          <w:rFonts w:ascii="Helvetica" w:hAnsi="Helvetica" w:cs="Arial"/>
          <w:color w:val="000000"/>
          <w:sz w:val="22"/>
          <w:szCs w:val="22"/>
        </w:rPr>
        <w:t>&gt;&lt;/</w:t>
      </w:r>
      <w:proofErr w:type="spellStart"/>
      <w:r w:rsidRPr="00272111">
        <w:rPr>
          <w:rFonts w:ascii="Helvetica" w:hAnsi="Helvetica" w:cs="Arial"/>
          <w:color w:val="000000"/>
          <w:sz w:val="22"/>
          <w:szCs w:val="22"/>
        </w:rPr>
        <w:t>iframe</w:t>
      </w:r>
      <w:proofErr w:type="spellEnd"/>
      <w:r w:rsidRPr="00272111">
        <w:rPr>
          <w:rFonts w:ascii="Helvetica" w:hAnsi="Helvetica" w:cs="Arial"/>
          <w:color w:val="000000"/>
          <w:sz w:val="22"/>
          <w:szCs w:val="22"/>
        </w:rPr>
        <w:t xml:space="preserve">&gt; &lt;p&gt;&lt;a </w:t>
      </w:r>
      <w:proofErr w:type="spellStart"/>
      <w:r w:rsidRPr="00272111">
        <w:rPr>
          <w:rFonts w:ascii="Helvetica" w:hAnsi="Helvetica" w:cs="Arial"/>
          <w:color w:val="000000"/>
          <w:sz w:val="22"/>
          <w:szCs w:val="22"/>
        </w:rPr>
        <w:t>href</w:t>
      </w:r>
      <w:proofErr w:type="spellEnd"/>
      <w:r w:rsidRPr="00272111">
        <w:rPr>
          <w:rFonts w:ascii="Helvetica" w:hAnsi="Helvetica" w:cs="Arial"/>
          <w:color w:val="000000"/>
          <w:sz w:val="22"/>
          <w:szCs w:val="22"/>
        </w:rPr>
        <w:t xml:space="preserve">="http://vimeo.com/97563529"&gt;Half of A Yellow Sun - Trailer&lt;/a&gt; from &lt;a </w:t>
      </w:r>
      <w:proofErr w:type="spellStart"/>
      <w:r w:rsidRPr="00272111">
        <w:rPr>
          <w:rFonts w:ascii="Helvetica" w:hAnsi="Helvetica" w:cs="Arial"/>
          <w:color w:val="000000"/>
          <w:sz w:val="22"/>
          <w:szCs w:val="22"/>
        </w:rPr>
        <w:t>href</w:t>
      </w:r>
      <w:proofErr w:type="spellEnd"/>
      <w:r w:rsidRPr="00272111">
        <w:rPr>
          <w:rFonts w:ascii="Helvetica" w:hAnsi="Helvetica" w:cs="Arial"/>
          <w:color w:val="000000"/>
          <w:sz w:val="22"/>
          <w:szCs w:val="22"/>
        </w:rPr>
        <w:t xml:space="preserve">="http://vimeo.com/montereymediavod"&gt;Monterey Media VOD&lt;/a&gt; on &lt;a </w:t>
      </w:r>
      <w:proofErr w:type="spellStart"/>
      <w:r w:rsidRPr="00272111">
        <w:rPr>
          <w:rFonts w:ascii="Helvetica" w:hAnsi="Helvetica" w:cs="Arial"/>
          <w:color w:val="000000"/>
          <w:sz w:val="22"/>
          <w:szCs w:val="22"/>
        </w:rPr>
        <w:t>href</w:t>
      </w:r>
      <w:proofErr w:type="spellEnd"/>
      <w:r w:rsidRPr="00272111">
        <w:rPr>
          <w:rFonts w:ascii="Helvetica" w:hAnsi="Helvetica" w:cs="Arial"/>
          <w:color w:val="000000"/>
          <w:sz w:val="22"/>
          <w:szCs w:val="22"/>
        </w:rPr>
        <w:t>="https://vimeo.com"&gt;Vimeo&lt;/a&gt;</w:t>
      </w:r>
      <w:proofErr w:type="gramStart"/>
      <w:r w:rsidRPr="00272111">
        <w:rPr>
          <w:rFonts w:ascii="Helvetica" w:hAnsi="Helvetica" w:cs="Arial"/>
          <w:color w:val="000000"/>
          <w:sz w:val="22"/>
          <w:szCs w:val="22"/>
        </w:rPr>
        <w:t>.&lt;</w:t>
      </w:r>
      <w:proofErr w:type="gramEnd"/>
      <w:r w:rsidRPr="00272111">
        <w:rPr>
          <w:rFonts w:ascii="Helvetica" w:hAnsi="Helvetica" w:cs="Arial"/>
          <w:color w:val="000000"/>
          <w:sz w:val="22"/>
          <w:szCs w:val="22"/>
        </w:rPr>
        <w:t>/p&gt;</w:t>
      </w:r>
    </w:p>
    <w:p w14:paraId="06F3C44F" w14:textId="77777777" w:rsidR="00D63C60" w:rsidRPr="00272111" w:rsidRDefault="00D63C60" w:rsidP="00122F9E">
      <w:pPr>
        <w:pStyle w:val="NormalWeb"/>
        <w:spacing w:before="0" w:beforeAutospacing="0" w:after="0" w:afterAutospacing="0" w:line="23" w:lineRule="atLeast"/>
        <w:jc w:val="center"/>
        <w:rPr>
          <w:rFonts w:ascii="Helvetica" w:hAnsi="Helvetica" w:cs="Arial"/>
          <w:color w:val="000000"/>
          <w:sz w:val="22"/>
          <w:szCs w:val="22"/>
        </w:rPr>
      </w:pPr>
    </w:p>
    <w:p w14:paraId="50BEC7B1" w14:textId="77777777" w:rsidR="00D63C60" w:rsidRPr="00272111" w:rsidRDefault="00D63C60" w:rsidP="00122F9E">
      <w:pPr>
        <w:pStyle w:val="NormalWeb"/>
        <w:spacing w:before="0" w:beforeAutospacing="0" w:after="0" w:afterAutospacing="0" w:line="23" w:lineRule="atLeast"/>
        <w:jc w:val="center"/>
        <w:rPr>
          <w:rFonts w:ascii="Helvetica" w:hAnsi="Helvetica" w:cs="Arial"/>
          <w:color w:val="000000"/>
          <w:sz w:val="22"/>
          <w:szCs w:val="22"/>
        </w:rPr>
      </w:pPr>
      <w:r w:rsidRPr="00272111">
        <w:rPr>
          <w:rFonts w:ascii="Helvetica" w:hAnsi="Helvetica" w:cs="Arial"/>
          <w:color w:val="000000"/>
          <w:sz w:val="22"/>
          <w:szCs w:val="22"/>
        </w:rPr>
        <w:t>###</w:t>
      </w:r>
    </w:p>
    <w:p w14:paraId="41FFA598" w14:textId="77777777" w:rsidR="00D63C60" w:rsidRPr="00272111" w:rsidRDefault="00D63C60" w:rsidP="00122F9E">
      <w:pPr>
        <w:pStyle w:val="NormalWeb"/>
        <w:spacing w:before="0" w:beforeAutospacing="0" w:after="0" w:afterAutospacing="0" w:line="23" w:lineRule="atLeast"/>
        <w:rPr>
          <w:rFonts w:ascii="Helvetica" w:hAnsi="Helvetica" w:cs="Arial"/>
          <w:color w:val="000000"/>
          <w:sz w:val="22"/>
          <w:szCs w:val="22"/>
        </w:rPr>
      </w:pPr>
    </w:p>
    <w:p w14:paraId="07809F53" w14:textId="77777777" w:rsidR="00D63C60" w:rsidRPr="00272111" w:rsidRDefault="00D63C60" w:rsidP="00122F9E">
      <w:pPr>
        <w:spacing w:after="0" w:line="23" w:lineRule="atLeast"/>
        <w:outlineLvl w:val="0"/>
        <w:rPr>
          <w:rFonts w:ascii="Helvetica" w:hAnsi="Helvetica" w:cs="Arial"/>
          <w:b/>
          <w:bCs/>
          <w:color w:val="000000"/>
        </w:rPr>
      </w:pPr>
      <w:proofErr w:type="gramStart"/>
      <w:r w:rsidRPr="00272111">
        <w:rPr>
          <w:rFonts w:ascii="Helvetica" w:hAnsi="Helvetica" w:cs="Arial"/>
          <w:b/>
          <w:bCs/>
          <w:color w:val="000000"/>
        </w:rPr>
        <w:t xml:space="preserve">About monterey media </w:t>
      </w:r>
      <w:proofErr w:type="spellStart"/>
      <w:r w:rsidRPr="00272111">
        <w:rPr>
          <w:rFonts w:ascii="Helvetica" w:hAnsi="Helvetica" w:cs="Arial"/>
          <w:b/>
          <w:bCs/>
          <w:color w:val="000000"/>
        </w:rPr>
        <w:t>inc.</w:t>
      </w:r>
      <w:proofErr w:type="spellEnd"/>
      <w:proofErr w:type="gramEnd"/>
    </w:p>
    <w:p w14:paraId="6C6CE43A" w14:textId="77777777" w:rsidR="00D63C60" w:rsidRPr="00272111" w:rsidRDefault="00D63C60" w:rsidP="00122F9E">
      <w:pPr>
        <w:spacing w:after="0" w:line="23" w:lineRule="atLeast"/>
        <w:rPr>
          <w:rFonts w:ascii="Helvetica" w:hAnsi="Helvetica" w:cs="Arial"/>
          <w:bCs/>
          <w:color w:val="000000"/>
        </w:rPr>
      </w:pPr>
      <w:proofErr w:type="gramStart"/>
      <w:r w:rsidRPr="00272111">
        <w:rPr>
          <w:rFonts w:ascii="Helvetica" w:hAnsi="Helvetica" w:cs="Arial"/>
          <w:bCs/>
          <w:color w:val="000000"/>
        </w:rPr>
        <w:t>monterey</w:t>
      </w:r>
      <w:proofErr w:type="gramEnd"/>
      <w:r w:rsidRPr="00272111">
        <w:rPr>
          <w:rFonts w:ascii="Helvetica" w:hAnsi="Helvetica" w:cs="Arial"/>
          <w:bCs/>
          <w:color w:val="000000"/>
        </w:rPr>
        <w:t xml:space="preserve"> media is celebrating 30 plus years as an exclusive distributor of quality films. It is a privately owned entertainment industry company specializing in uniquely tailored distribution and marketing for independent films. </w:t>
      </w:r>
      <w:proofErr w:type="gramStart"/>
      <w:r w:rsidRPr="00272111">
        <w:rPr>
          <w:rFonts w:ascii="Helvetica" w:hAnsi="Helvetica" w:cs="Arial"/>
          <w:bCs/>
          <w:color w:val="000000"/>
        </w:rPr>
        <w:t>monterey</w:t>
      </w:r>
      <w:proofErr w:type="gramEnd"/>
      <w:r w:rsidRPr="00272111">
        <w:rPr>
          <w:rFonts w:ascii="Helvetica" w:hAnsi="Helvetica" w:cs="Arial"/>
          <w:bCs/>
          <w:color w:val="000000"/>
        </w:rPr>
        <w:t xml:space="preserve"> media films have been nominated or won the Independent Spirit Award, Golden Globe Award, and NAACP Image Award, and includes film premieres at Sundance, TIFF, SXSW, and the Tribeca Film Festivals, as well as being included on Roger Ebert’s 10 Best Independent Films list.</w:t>
      </w:r>
    </w:p>
    <w:p w14:paraId="287C844D" w14:textId="77777777" w:rsidR="00D63C60" w:rsidRPr="00272111" w:rsidRDefault="00D63C60" w:rsidP="00122F9E">
      <w:pPr>
        <w:spacing w:after="0" w:line="23" w:lineRule="atLeast"/>
        <w:rPr>
          <w:rFonts w:ascii="Helvetica" w:hAnsi="Helvetica" w:cs="Arial"/>
          <w:bCs/>
          <w:color w:val="000000"/>
        </w:rPr>
      </w:pPr>
      <w:r w:rsidRPr="00272111">
        <w:rPr>
          <w:rFonts w:ascii="Helvetica" w:hAnsi="Helvetica" w:cs="Arial"/>
          <w:bCs/>
          <w:color w:val="000000"/>
        </w:rPr>
        <w:t> </w:t>
      </w:r>
    </w:p>
    <w:p w14:paraId="4BEC41EF" w14:textId="77777777" w:rsidR="00D63C60" w:rsidRPr="00272111" w:rsidRDefault="00D63C60" w:rsidP="00122F9E">
      <w:pPr>
        <w:spacing w:after="0" w:line="23" w:lineRule="atLeast"/>
        <w:outlineLvl w:val="0"/>
        <w:rPr>
          <w:rFonts w:ascii="Helvetica" w:hAnsi="Helvetica" w:cs="Arial"/>
          <w:bCs/>
          <w:color w:val="000000"/>
        </w:rPr>
      </w:pPr>
      <w:r w:rsidRPr="00272111">
        <w:rPr>
          <w:rFonts w:ascii="Helvetica" w:hAnsi="Helvetica" w:cs="Arial"/>
          <w:bCs/>
          <w:color w:val="000000"/>
        </w:rPr>
        <w:t xml:space="preserve">For more information, please visit: </w:t>
      </w:r>
      <w:hyperlink r:id="rId8" w:tooltip="http://www.montereymedia.com/" w:history="1">
        <w:r w:rsidRPr="00272111">
          <w:rPr>
            <w:rStyle w:val="Hyperlink"/>
            <w:rFonts w:ascii="Helvetica" w:hAnsi="Helvetica" w:cs="Arial"/>
            <w:bCs/>
          </w:rPr>
          <w:t>http://www.montereymedia.com/</w:t>
        </w:r>
      </w:hyperlink>
    </w:p>
    <w:p w14:paraId="41AA3DFF" w14:textId="77777777" w:rsidR="00D63C60" w:rsidRPr="00272111" w:rsidRDefault="00D63C60" w:rsidP="00122F9E">
      <w:pPr>
        <w:spacing w:after="0" w:line="23" w:lineRule="atLeast"/>
        <w:rPr>
          <w:rFonts w:ascii="Helvetica" w:hAnsi="Helvetica" w:cs="Arial"/>
        </w:rPr>
      </w:pPr>
    </w:p>
    <w:p w14:paraId="3B19471D" w14:textId="77777777" w:rsidR="00D63C60" w:rsidRPr="00272111" w:rsidRDefault="00D63C60" w:rsidP="00122F9E">
      <w:pPr>
        <w:spacing w:after="0" w:line="23" w:lineRule="atLeast"/>
        <w:outlineLvl w:val="0"/>
        <w:rPr>
          <w:rFonts w:ascii="Helvetica" w:hAnsi="Helvetica" w:cs="Arial"/>
          <w:b/>
        </w:rPr>
      </w:pPr>
      <w:r w:rsidRPr="00272111">
        <w:rPr>
          <w:rFonts w:ascii="Helvetica" w:hAnsi="Helvetica" w:cs="Arial"/>
          <w:b/>
        </w:rPr>
        <w:t>About Vimeo</w:t>
      </w:r>
    </w:p>
    <w:p w14:paraId="53C9F774" w14:textId="77777777" w:rsidR="00D63C60" w:rsidRPr="00272111" w:rsidRDefault="00D63C60" w:rsidP="00122F9E">
      <w:pPr>
        <w:spacing w:after="0" w:line="23" w:lineRule="atLeast"/>
        <w:rPr>
          <w:rFonts w:ascii="Helvetica" w:hAnsi="Helvetica" w:cs="Arial"/>
        </w:rPr>
      </w:pPr>
      <w:r w:rsidRPr="00272111">
        <w:rPr>
          <w:rFonts w:ascii="Helvetica" w:hAnsi="Helvetica" w:cs="Arial"/>
        </w:rPr>
        <w:t>Vimeo® is the high-quality video platform for creators and their audiences. Vimeo’s mission is to empower and inspire people around the world to create, share and discover videos. Vimeo has over 26M registered members and reaches a global m</w:t>
      </w:r>
      <w:r w:rsidR="00272111">
        <w:rPr>
          <w:rFonts w:ascii="Helvetica" w:hAnsi="Helvetica" w:cs="Arial"/>
        </w:rPr>
        <w:t>onthly audience of more than 170</w:t>
      </w:r>
      <w:r w:rsidRPr="00272111">
        <w:rPr>
          <w:rFonts w:ascii="Helvetica" w:hAnsi="Helvetica" w:cs="Arial"/>
        </w:rPr>
        <w:t xml:space="preserve">M. Founded in 2004 and based in New York City, Vimeo, LLC is an operating business of IAC (NASDAQ: IACI). </w:t>
      </w:r>
    </w:p>
    <w:p w14:paraId="062707C4" w14:textId="77777777" w:rsidR="00D63C60" w:rsidRPr="00272111" w:rsidRDefault="00D63C60" w:rsidP="00122F9E">
      <w:pPr>
        <w:spacing w:after="0" w:line="23" w:lineRule="atLeast"/>
        <w:rPr>
          <w:rFonts w:ascii="Helvetica" w:hAnsi="Helvetica" w:cs="Arial"/>
          <w:b/>
        </w:rPr>
      </w:pPr>
    </w:p>
    <w:p w14:paraId="2261AFE3" w14:textId="77777777" w:rsidR="00D63C60" w:rsidRPr="00272111" w:rsidRDefault="00D63C60" w:rsidP="00122F9E">
      <w:pPr>
        <w:spacing w:after="0" w:line="23" w:lineRule="atLeast"/>
        <w:outlineLvl w:val="0"/>
        <w:rPr>
          <w:rFonts w:ascii="Helvetica" w:hAnsi="Helvetica" w:cs="Arial"/>
          <w:b/>
        </w:rPr>
      </w:pPr>
      <w:r w:rsidRPr="00272111">
        <w:rPr>
          <w:rFonts w:ascii="Helvetica" w:hAnsi="Helvetica" w:cs="Arial"/>
          <w:b/>
        </w:rPr>
        <w:t>MEDIA CONTACT:</w:t>
      </w:r>
    </w:p>
    <w:p w14:paraId="18A56E76" w14:textId="77777777" w:rsidR="00D63C60" w:rsidRPr="00272111" w:rsidRDefault="00D63C60" w:rsidP="00122F9E">
      <w:pPr>
        <w:spacing w:after="0" w:line="23" w:lineRule="atLeast"/>
        <w:outlineLvl w:val="0"/>
        <w:rPr>
          <w:rFonts w:ascii="Helvetica" w:hAnsi="Helvetica" w:cs="Arial"/>
        </w:rPr>
      </w:pPr>
      <w:r w:rsidRPr="00272111">
        <w:rPr>
          <w:rFonts w:ascii="Helvetica" w:hAnsi="Helvetica" w:cs="Arial"/>
        </w:rPr>
        <w:t xml:space="preserve">Jessica </w:t>
      </w:r>
      <w:proofErr w:type="spellStart"/>
      <w:r w:rsidRPr="00272111">
        <w:rPr>
          <w:rFonts w:ascii="Helvetica" w:hAnsi="Helvetica" w:cs="Arial"/>
        </w:rPr>
        <w:t>Casano-Antonellis</w:t>
      </w:r>
      <w:proofErr w:type="spellEnd"/>
    </w:p>
    <w:p w14:paraId="1D8B53ED" w14:textId="77777777" w:rsidR="00D63C60" w:rsidRPr="00272111" w:rsidRDefault="00122F9E" w:rsidP="00122F9E">
      <w:pPr>
        <w:spacing w:after="0" w:line="23" w:lineRule="atLeast"/>
        <w:outlineLvl w:val="0"/>
        <w:rPr>
          <w:rFonts w:ascii="Helvetica" w:hAnsi="Helvetica" w:cs="Arial"/>
        </w:rPr>
      </w:pPr>
      <w:hyperlink r:id="rId9" w:history="1">
        <w:r w:rsidR="00D63C60" w:rsidRPr="00272111">
          <w:rPr>
            <w:rStyle w:val="Hyperlink"/>
            <w:rFonts w:ascii="Helvetica" w:hAnsi="Helvetica" w:cs="Arial"/>
          </w:rPr>
          <w:t>Jessica@vimeo.com</w:t>
        </w:r>
      </w:hyperlink>
    </w:p>
    <w:p w14:paraId="051F6146" w14:textId="77777777" w:rsidR="00D63C60" w:rsidRPr="00272111" w:rsidRDefault="00D63C60" w:rsidP="00122F9E">
      <w:pPr>
        <w:spacing w:after="0" w:line="23" w:lineRule="atLeast"/>
        <w:rPr>
          <w:rFonts w:ascii="Helvetica" w:hAnsi="Helvetica" w:cs="Arial"/>
        </w:rPr>
      </w:pPr>
      <w:r w:rsidRPr="00272111">
        <w:rPr>
          <w:rFonts w:ascii="Helvetica" w:hAnsi="Helvetica" w:cs="Arial"/>
        </w:rPr>
        <w:t>212-524-7164</w:t>
      </w:r>
    </w:p>
    <w:p w14:paraId="1FE37A6C" w14:textId="77777777" w:rsidR="00D63C60" w:rsidRDefault="00D63C60" w:rsidP="00122F9E">
      <w:pPr>
        <w:spacing w:after="0" w:line="23" w:lineRule="atLeast"/>
      </w:pPr>
    </w:p>
    <w:sectPr w:rsidR="00D63C60" w:rsidSect="001A27F9">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04BA29" w14:textId="77777777" w:rsidR="00D63C60" w:rsidRDefault="00D63C60" w:rsidP="00A233D2">
      <w:pPr>
        <w:spacing w:after="0" w:line="240" w:lineRule="auto"/>
      </w:pPr>
      <w:r>
        <w:separator/>
      </w:r>
    </w:p>
  </w:endnote>
  <w:endnote w:type="continuationSeparator" w:id="0">
    <w:p w14:paraId="39BF7777" w14:textId="77777777" w:rsidR="00D63C60" w:rsidRDefault="00D63C60" w:rsidP="00A233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ahoma">
    <w:panose1 w:val="020B0604030504040204"/>
    <w:charset w:val="00"/>
    <w:family w:val="auto"/>
    <w:pitch w:val="variable"/>
    <w:sig w:usb0="E1002A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DC395A" w14:textId="77777777" w:rsidR="00D63C60" w:rsidRDefault="00D63C60" w:rsidP="00A233D2">
      <w:pPr>
        <w:spacing w:after="0" w:line="240" w:lineRule="auto"/>
      </w:pPr>
      <w:r>
        <w:separator/>
      </w:r>
    </w:p>
  </w:footnote>
  <w:footnote w:type="continuationSeparator" w:id="0">
    <w:p w14:paraId="407BF2FE" w14:textId="77777777" w:rsidR="00D63C60" w:rsidRDefault="00D63C60" w:rsidP="00A233D2">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13728F" w14:textId="77777777" w:rsidR="00272111" w:rsidRDefault="00272111">
    <w:pPr>
      <w:pStyle w:val="Header"/>
    </w:pPr>
    <w:r>
      <w:rPr>
        <w:noProof/>
      </w:rPr>
      <w:drawing>
        <wp:anchor distT="0" distB="0" distL="114300" distR="114300" simplePos="0" relativeHeight="251658240" behindDoc="0" locked="0" layoutInCell="1" allowOverlap="1" wp14:anchorId="1CEFACCB" wp14:editId="31C49FB8">
          <wp:simplePos x="0" y="0"/>
          <wp:positionH relativeFrom="margin">
            <wp:posOffset>1943100</wp:posOffset>
          </wp:positionH>
          <wp:positionV relativeFrom="margin">
            <wp:posOffset>-800100</wp:posOffset>
          </wp:positionV>
          <wp:extent cx="2086610" cy="590550"/>
          <wp:effectExtent l="0" t="0" r="0" b="0"/>
          <wp:wrapSquare wrapText="bothSides"/>
          <wp:docPr id="1" name="Picture 6" descr="Vime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ime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6610" cy="590550"/>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5A91"/>
    <w:rsid w:val="00004D5A"/>
    <w:rsid w:val="000127D0"/>
    <w:rsid w:val="00036B10"/>
    <w:rsid w:val="00072C09"/>
    <w:rsid w:val="0007684F"/>
    <w:rsid w:val="00122F9E"/>
    <w:rsid w:val="00126F2D"/>
    <w:rsid w:val="001A27F9"/>
    <w:rsid w:val="001A7B19"/>
    <w:rsid w:val="001B15D6"/>
    <w:rsid w:val="001C5AF9"/>
    <w:rsid w:val="001C68C0"/>
    <w:rsid w:val="00206D28"/>
    <w:rsid w:val="002304E6"/>
    <w:rsid w:val="00245A91"/>
    <w:rsid w:val="00272111"/>
    <w:rsid w:val="002B1BE7"/>
    <w:rsid w:val="002C2983"/>
    <w:rsid w:val="0032520E"/>
    <w:rsid w:val="0046554A"/>
    <w:rsid w:val="00472DDA"/>
    <w:rsid w:val="004966CF"/>
    <w:rsid w:val="00500128"/>
    <w:rsid w:val="00527A5C"/>
    <w:rsid w:val="00530A49"/>
    <w:rsid w:val="005A5C4F"/>
    <w:rsid w:val="00630FAF"/>
    <w:rsid w:val="006F233E"/>
    <w:rsid w:val="006F3D85"/>
    <w:rsid w:val="00721116"/>
    <w:rsid w:val="00772707"/>
    <w:rsid w:val="008951CC"/>
    <w:rsid w:val="008A62AA"/>
    <w:rsid w:val="008F7CDA"/>
    <w:rsid w:val="00916CE7"/>
    <w:rsid w:val="009437DD"/>
    <w:rsid w:val="00944BFF"/>
    <w:rsid w:val="00947E95"/>
    <w:rsid w:val="00983C08"/>
    <w:rsid w:val="00997846"/>
    <w:rsid w:val="009A7CCF"/>
    <w:rsid w:val="009D0F2E"/>
    <w:rsid w:val="009F3518"/>
    <w:rsid w:val="00A233D2"/>
    <w:rsid w:val="00A33525"/>
    <w:rsid w:val="00A6642F"/>
    <w:rsid w:val="00AE3E66"/>
    <w:rsid w:val="00B00D0A"/>
    <w:rsid w:val="00B147A7"/>
    <w:rsid w:val="00C077BD"/>
    <w:rsid w:val="00C7796B"/>
    <w:rsid w:val="00D35DF6"/>
    <w:rsid w:val="00D63C60"/>
    <w:rsid w:val="00E10A9F"/>
    <w:rsid w:val="00E22293"/>
    <w:rsid w:val="00E3317B"/>
    <w:rsid w:val="00E56A72"/>
    <w:rsid w:val="00E934D8"/>
    <w:rsid w:val="00EA148D"/>
    <w:rsid w:val="00EB24A0"/>
    <w:rsid w:val="00EE76BC"/>
    <w:rsid w:val="00F0012B"/>
    <w:rsid w:val="00F36EF9"/>
    <w:rsid w:val="00F421B3"/>
    <w:rsid w:val="00F43C9F"/>
    <w:rsid w:val="00F65F60"/>
    <w:rsid w:val="00F868B5"/>
    <w:rsid w:val="00F875DE"/>
    <w:rsid w:val="00FD3B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4D35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27F9"/>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245A91"/>
    <w:rPr>
      <w:rFonts w:cs="Times New Roman"/>
      <w:color w:val="0000FF"/>
      <w:u w:val="single"/>
    </w:rPr>
  </w:style>
  <w:style w:type="paragraph" w:styleId="NormalWeb">
    <w:name w:val="Normal (Web)"/>
    <w:basedOn w:val="Normal"/>
    <w:uiPriority w:val="99"/>
    <w:semiHidden/>
    <w:rsid w:val="00245A91"/>
    <w:pPr>
      <w:spacing w:before="100" w:beforeAutospacing="1" w:after="100" w:afterAutospacing="1" w:line="240" w:lineRule="auto"/>
    </w:pPr>
    <w:rPr>
      <w:rFonts w:ascii="Times New Roman" w:hAnsi="Times New Roman"/>
      <w:sz w:val="24"/>
      <w:szCs w:val="24"/>
    </w:rPr>
  </w:style>
  <w:style w:type="paragraph" w:styleId="Header">
    <w:name w:val="header"/>
    <w:basedOn w:val="Normal"/>
    <w:link w:val="HeaderChar"/>
    <w:uiPriority w:val="99"/>
    <w:rsid w:val="00A233D2"/>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A233D2"/>
    <w:rPr>
      <w:rFonts w:cs="Times New Roman"/>
    </w:rPr>
  </w:style>
  <w:style w:type="paragraph" w:styleId="Footer">
    <w:name w:val="footer"/>
    <w:basedOn w:val="Normal"/>
    <w:link w:val="FooterChar"/>
    <w:uiPriority w:val="99"/>
    <w:rsid w:val="00A233D2"/>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A233D2"/>
    <w:rPr>
      <w:rFonts w:cs="Times New Roman"/>
    </w:rPr>
  </w:style>
  <w:style w:type="character" w:styleId="FollowedHyperlink">
    <w:name w:val="FollowedHyperlink"/>
    <w:basedOn w:val="DefaultParagraphFont"/>
    <w:uiPriority w:val="99"/>
    <w:semiHidden/>
    <w:rsid w:val="001C68C0"/>
    <w:rPr>
      <w:rFonts w:cs="Times New Roman"/>
      <w:color w:val="954F72"/>
      <w:u w:val="single"/>
    </w:rPr>
  </w:style>
  <w:style w:type="paragraph" w:styleId="BalloonText">
    <w:name w:val="Balloon Text"/>
    <w:basedOn w:val="Normal"/>
    <w:link w:val="BalloonTextChar"/>
    <w:uiPriority w:val="99"/>
    <w:semiHidden/>
    <w:rsid w:val="001C68C0"/>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1C68C0"/>
    <w:rPr>
      <w:rFonts w:ascii="Lucida Grande" w:hAnsi="Lucida Grande" w:cs="Lucida Grande"/>
      <w:sz w:val="18"/>
      <w:szCs w:val="18"/>
    </w:rPr>
  </w:style>
  <w:style w:type="paragraph" w:styleId="DocumentMap">
    <w:name w:val="Document Map"/>
    <w:basedOn w:val="Normal"/>
    <w:link w:val="DocumentMapChar"/>
    <w:uiPriority w:val="99"/>
    <w:semiHidden/>
    <w:rsid w:val="00E56A7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F875DE"/>
    <w:rPr>
      <w:rFonts w:ascii="Times New Roman" w:hAnsi="Times New Roman" w:cs="Times New Roman"/>
      <w:sz w:val="2"/>
    </w:rPr>
  </w:style>
  <w:style w:type="character" w:customStyle="1" w:styleId="display-name">
    <w:name w:val="display-name"/>
    <w:basedOn w:val="DefaultParagraphFont"/>
    <w:uiPriority w:val="99"/>
    <w:rsid w:val="00E56A72"/>
    <w:rPr>
      <w:rFonts w:cs="Times New Roman"/>
    </w:rPr>
  </w:style>
  <w:style w:type="character" w:customStyle="1" w:styleId="apple-converted-space">
    <w:name w:val="apple-converted-space"/>
    <w:basedOn w:val="DefaultParagraphFont"/>
    <w:uiPriority w:val="99"/>
    <w:rsid w:val="00E56A72"/>
    <w:rPr>
      <w:rFonts w:cs="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27F9"/>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245A91"/>
    <w:rPr>
      <w:rFonts w:cs="Times New Roman"/>
      <w:color w:val="0000FF"/>
      <w:u w:val="single"/>
    </w:rPr>
  </w:style>
  <w:style w:type="paragraph" w:styleId="NormalWeb">
    <w:name w:val="Normal (Web)"/>
    <w:basedOn w:val="Normal"/>
    <w:uiPriority w:val="99"/>
    <w:semiHidden/>
    <w:rsid w:val="00245A91"/>
    <w:pPr>
      <w:spacing w:before="100" w:beforeAutospacing="1" w:after="100" w:afterAutospacing="1" w:line="240" w:lineRule="auto"/>
    </w:pPr>
    <w:rPr>
      <w:rFonts w:ascii="Times New Roman" w:hAnsi="Times New Roman"/>
      <w:sz w:val="24"/>
      <w:szCs w:val="24"/>
    </w:rPr>
  </w:style>
  <w:style w:type="paragraph" w:styleId="Header">
    <w:name w:val="header"/>
    <w:basedOn w:val="Normal"/>
    <w:link w:val="HeaderChar"/>
    <w:uiPriority w:val="99"/>
    <w:rsid w:val="00A233D2"/>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A233D2"/>
    <w:rPr>
      <w:rFonts w:cs="Times New Roman"/>
    </w:rPr>
  </w:style>
  <w:style w:type="paragraph" w:styleId="Footer">
    <w:name w:val="footer"/>
    <w:basedOn w:val="Normal"/>
    <w:link w:val="FooterChar"/>
    <w:uiPriority w:val="99"/>
    <w:rsid w:val="00A233D2"/>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A233D2"/>
    <w:rPr>
      <w:rFonts w:cs="Times New Roman"/>
    </w:rPr>
  </w:style>
  <w:style w:type="character" w:styleId="FollowedHyperlink">
    <w:name w:val="FollowedHyperlink"/>
    <w:basedOn w:val="DefaultParagraphFont"/>
    <w:uiPriority w:val="99"/>
    <w:semiHidden/>
    <w:rsid w:val="001C68C0"/>
    <w:rPr>
      <w:rFonts w:cs="Times New Roman"/>
      <w:color w:val="954F72"/>
      <w:u w:val="single"/>
    </w:rPr>
  </w:style>
  <w:style w:type="paragraph" w:styleId="BalloonText">
    <w:name w:val="Balloon Text"/>
    <w:basedOn w:val="Normal"/>
    <w:link w:val="BalloonTextChar"/>
    <w:uiPriority w:val="99"/>
    <w:semiHidden/>
    <w:rsid w:val="001C68C0"/>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1C68C0"/>
    <w:rPr>
      <w:rFonts w:ascii="Lucida Grande" w:hAnsi="Lucida Grande" w:cs="Lucida Grande"/>
      <w:sz w:val="18"/>
      <w:szCs w:val="18"/>
    </w:rPr>
  </w:style>
  <w:style w:type="paragraph" w:styleId="DocumentMap">
    <w:name w:val="Document Map"/>
    <w:basedOn w:val="Normal"/>
    <w:link w:val="DocumentMapChar"/>
    <w:uiPriority w:val="99"/>
    <w:semiHidden/>
    <w:rsid w:val="00E56A7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F875DE"/>
    <w:rPr>
      <w:rFonts w:ascii="Times New Roman" w:hAnsi="Times New Roman" w:cs="Times New Roman"/>
      <w:sz w:val="2"/>
    </w:rPr>
  </w:style>
  <w:style w:type="character" w:customStyle="1" w:styleId="display-name">
    <w:name w:val="display-name"/>
    <w:basedOn w:val="DefaultParagraphFont"/>
    <w:uiPriority w:val="99"/>
    <w:rsid w:val="00E56A72"/>
    <w:rPr>
      <w:rFonts w:cs="Times New Roman"/>
    </w:rPr>
  </w:style>
  <w:style w:type="character" w:customStyle="1" w:styleId="apple-converted-space">
    <w:name w:val="apple-converted-space"/>
    <w:basedOn w:val="DefaultParagraphFont"/>
    <w:uiPriority w:val="99"/>
    <w:rsid w:val="00E56A7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6926784">
      <w:marLeft w:val="0"/>
      <w:marRight w:val="0"/>
      <w:marTop w:val="0"/>
      <w:marBottom w:val="0"/>
      <w:divBdr>
        <w:top w:val="none" w:sz="0" w:space="0" w:color="auto"/>
        <w:left w:val="none" w:sz="0" w:space="0" w:color="auto"/>
        <w:bottom w:val="none" w:sz="0" w:space="0" w:color="auto"/>
        <w:right w:val="none" w:sz="0" w:space="0" w:color="auto"/>
      </w:divBdr>
    </w:div>
    <w:div w:id="1696926785">
      <w:marLeft w:val="0"/>
      <w:marRight w:val="0"/>
      <w:marTop w:val="0"/>
      <w:marBottom w:val="0"/>
      <w:divBdr>
        <w:top w:val="none" w:sz="0" w:space="0" w:color="auto"/>
        <w:left w:val="none" w:sz="0" w:space="0" w:color="auto"/>
        <w:bottom w:val="none" w:sz="0" w:space="0" w:color="auto"/>
        <w:right w:val="none" w:sz="0" w:space="0" w:color="auto"/>
      </w:divBdr>
    </w:div>
    <w:div w:id="1696926786">
      <w:marLeft w:val="0"/>
      <w:marRight w:val="0"/>
      <w:marTop w:val="0"/>
      <w:marBottom w:val="0"/>
      <w:divBdr>
        <w:top w:val="none" w:sz="0" w:space="0" w:color="auto"/>
        <w:left w:val="none" w:sz="0" w:space="0" w:color="auto"/>
        <w:bottom w:val="none" w:sz="0" w:space="0" w:color="auto"/>
        <w:right w:val="none" w:sz="0" w:space="0" w:color="auto"/>
      </w:divBdr>
    </w:div>
    <w:div w:id="1696926787">
      <w:marLeft w:val="0"/>
      <w:marRight w:val="0"/>
      <w:marTop w:val="0"/>
      <w:marBottom w:val="0"/>
      <w:divBdr>
        <w:top w:val="none" w:sz="0" w:space="0" w:color="auto"/>
        <w:left w:val="none" w:sz="0" w:space="0" w:color="auto"/>
        <w:bottom w:val="none" w:sz="0" w:space="0" w:color="auto"/>
        <w:right w:val="none" w:sz="0" w:space="0" w:color="auto"/>
      </w:divBdr>
    </w:div>
    <w:div w:id="1696926788">
      <w:marLeft w:val="0"/>
      <w:marRight w:val="0"/>
      <w:marTop w:val="0"/>
      <w:marBottom w:val="0"/>
      <w:divBdr>
        <w:top w:val="none" w:sz="0" w:space="0" w:color="auto"/>
        <w:left w:val="none" w:sz="0" w:space="0" w:color="auto"/>
        <w:bottom w:val="none" w:sz="0" w:space="0" w:color="auto"/>
        <w:right w:val="none" w:sz="0" w:space="0" w:color="auto"/>
      </w:divBdr>
    </w:div>
    <w:div w:id="1696926789">
      <w:marLeft w:val="0"/>
      <w:marRight w:val="0"/>
      <w:marTop w:val="0"/>
      <w:marBottom w:val="0"/>
      <w:divBdr>
        <w:top w:val="none" w:sz="0" w:space="0" w:color="auto"/>
        <w:left w:val="none" w:sz="0" w:space="0" w:color="auto"/>
        <w:bottom w:val="none" w:sz="0" w:space="0" w:color="auto"/>
        <w:right w:val="none" w:sz="0" w:space="0" w:color="auto"/>
      </w:divBdr>
      <w:divsChild>
        <w:div w:id="1696926790">
          <w:marLeft w:val="0"/>
          <w:marRight w:val="0"/>
          <w:marTop w:val="0"/>
          <w:marBottom w:val="0"/>
          <w:divBdr>
            <w:top w:val="none" w:sz="0" w:space="0" w:color="auto"/>
            <w:left w:val="none" w:sz="0" w:space="0" w:color="auto"/>
            <w:bottom w:val="none" w:sz="0" w:space="0" w:color="auto"/>
            <w:right w:val="none" w:sz="0" w:space="0" w:color="auto"/>
          </w:divBdr>
          <w:divsChild>
            <w:div w:id="1696926792">
              <w:marLeft w:val="0"/>
              <w:marRight w:val="0"/>
              <w:marTop w:val="0"/>
              <w:marBottom w:val="0"/>
              <w:divBdr>
                <w:top w:val="none" w:sz="0" w:space="0" w:color="auto"/>
                <w:left w:val="none" w:sz="0" w:space="0" w:color="auto"/>
                <w:bottom w:val="none" w:sz="0" w:space="0" w:color="auto"/>
                <w:right w:val="none" w:sz="0" w:space="0" w:color="auto"/>
              </w:divBdr>
              <w:divsChild>
                <w:div w:id="1696926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vimeo.com/ondemand/halfofayellowsun" TargetMode="External"/><Relationship Id="rId8" Type="http://schemas.openxmlformats.org/officeDocument/2006/relationships/hyperlink" Target="http://www.montereymedia.com/" TargetMode="External"/><Relationship Id="rId9" Type="http://schemas.openxmlformats.org/officeDocument/2006/relationships/hyperlink" Target="mailto:Jessica@vimeo.com" TargetMode="Externa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639</Words>
  <Characters>3644</Characters>
  <Application>Microsoft Macintosh Word</Application>
  <DocSecurity>0</DocSecurity>
  <Lines>30</Lines>
  <Paragraphs>8</Paragraphs>
  <ScaleCrop>false</ScaleCrop>
  <Company>TEXT100</Company>
  <LinksUpToDate>false</LinksUpToDate>
  <CharactersWithSpaces>4275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VIMEO ANNOUNCES LIMITED EXCLUSIVE PREMIERE OF BIYI BANDELE’S</dc:title>
  <dc:subject/>
  <dc:creator>Rachel Darby (US)</dc:creator>
  <cp:keywords/>
  <dc:description/>
  <cp:lastModifiedBy>Jessica</cp:lastModifiedBy>
  <cp:revision>5</cp:revision>
  <cp:lastPrinted>2014-06-24T18:06:00Z</cp:lastPrinted>
  <dcterms:created xsi:type="dcterms:W3CDTF">2014-06-24T20:24:00Z</dcterms:created>
  <dcterms:modified xsi:type="dcterms:W3CDTF">2014-06-24T20:28:00Z</dcterms:modified>
</cp:coreProperties>
</file>